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4AC35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68CF4D03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73CA4B2C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14:paraId="32B2C415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14:paraId="0F191F17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51CA7771" w14:textId="26C9110A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</w:t>
      </w:r>
      <w:r w:rsidR="00EB19D3">
        <w:rPr>
          <w:rFonts w:ascii="Times New Roman" w:hAnsi="Times New Roman"/>
          <w:sz w:val="20"/>
          <w:szCs w:val="20"/>
          <w:u w:val="single"/>
        </w:rPr>
        <w:t>с.</w:t>
      </w:r>
      <w:r w:rsidR="002D10A4">
        <w:rPr>
          <w:rFonts w:ascii="Times New Roman" w:hAnsi="Times New Roman"/>
          <w:sz w:val="20"/>
          <w:szCs w:val="20"/>
          <w:u w:val="single"/>
        </w:rPr>
        <w:t>Чуру-Барышево</w:t>
      </w:r>
      <w:r>
        <w:rPr>
          <w:rFonts w:ascii="Times New Roman" w:hAnsi="Times New Roman"/>
          <w:sz w:val="20"/>
          <w:szCs w:val="20"/>
          <w:u w:val="single"/>
        </w:rPr>
        <w:t xml:space="preserve">    </w:t>
      </w:r>
      <w:r w:rsidRPr="00EC354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"______" _____________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       </w:t>
      </w:r>
      <w:r w:rsidRPr="000778FC">
        <w:rPr>
          <w:rFonts w:ascii="Times New Roman" w:hAnsi="Times New Roman"/>
          <w:sz w:val="20"/>
          <w:szCs w:val="20"/>
        </w:rPr>
        <w:t xml:space="preserve"> г.</w:t>
      </w:r>
    </w:p>
    <w:p w14:paraId="5F550BD5" w14:textId="77777777"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(дата заключения договора)</w:t>
      </w:r>
    </w:p>
    <w:p w14:paraId="5CB3C5CA" w14:textId="77777777"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14:paraId="77B7C74C" w14:textId="6AFD55DB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1E66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учреждение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>«</w:t>
      </w:r>
      <w:r w:rsidR="002D10A4">
        <w:rPr>
          <w:rFonts w:ascii="Times New Roman" w:hAnsi="Times New Roman"/>
          <w:sz w:val="20"/>
          <w:szCs w:val="20"/>
        </w:rPr>
        <w:t xml:space="preserve">Чуру-Барышевский </w:t>
      </w:r>
      <w:r w:rsidRPr="00787307">
        <w:rPr>
          <w:rFonts w:ascii="Times New Roman" w:hAnsi="Times New Roman"/>
          <w:sz w:val="20"/>
          <w:szCs w:val="20"/>
        </w:rPr>
        <w:t xml:space="preserve"> детский сад</w:t>
      </w:r>
      <w:r w:rsidR="00EB19D3">
        <w:rPr>
          <w:rFonts w:ascii="Times New Roman" w:hAnsi="Times New Roman"/>
          <w:sz w:val="20"/>
          <w:szCs w:val="20"/>
        </w:rPr>
        <w:t xml:space="preserve"> «</w:t>
      </w:r>
      <w:r w:rsidR="002D10A4">
        <w:rPr>
          <w:rFonts w:ascii="Times New Roman" w:hAnsi="Times New Roman"/>
          <w:sz w:val="20"/>
          <w:szCs w:val="20"/>
        </w:rPr>
        <w:t>Алтын-Балык</w:t>
      </w:r>
      <w:r w:rsidRPr="00787307">
        <w:rPr>
          <w:rFonts w:ascii="Times New Roman" w:hAnsi="Times New Roman"/>
          <w:sz w:val="20"/>
          <w:szCs w:val="20"/>
        </w:rPr>
        <w:t>»  Апастовского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(далее - Учреждение), осуществляющее   образовательную деятельность на основании лицензии от "</w:t>
      </w:r>
      <w:r w:rsidR="002D10A4">
        <w:rPr>
          <w:rFonts w:ascii="Times New Roman" w:hAnsi="Times New Roman"/>
          <w:sz w:val="20"/>
          <w:szCs w:val="20"/>
        </w:rPr>
        <w:t>30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 w:rsidR="002D10A4">
        <w:rPr>
          <w:rFonts w:ascii="Times New Roman" w:hAnsi="Times New Roman"/>
          <w:sz w:val="20"/>
          <w:szCs w:val="20"/>
        </w:rPr>
        <w:t>октябрь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15 г. №</w:t>
      </w:r>
      <w:r w:rsidR="002D10A4">
        <w:rPr>
          <w:rFonts w:ascii="Times New Roman" w:hAnsi="Times New Roman"/>
          <w:sz w:val="20"/>
          <w:szCs w:val="20"/>
        </w:rPr>
        <w:t>7396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 </w:t>
      </w:r>
      <w:r w:rsidR="002D10A4">
        <w:rPr>
          <w:rFonts w:ascii="Times New Roman" w:hAnsi="Times New Roman"/>
          <w:sz w:val="20"/>
          <w:szCs w:val="20"/>
        </w:rPr>
        <w:t>Низамиевой Лилии</w:t>
      </w:r>
      <w:r w:rsidR="00EB19D3">
        <w:rPr>
          <w:rFonts w:ascii="Times New Roman" w:hAnsi="Times New Roman"/>
          <w:sz w:val="20"/>
          <w:szCs w:val="20"/>
        </w:rPr>
        <w:t xml:space="preserve"> </w:t>
      </w:r>
      <w:r w:rsidR="002D10A4">
        <w:rPr>
          <w:rFonts w:ascii="Times New Roman" w:hAnsi="Times New Roman"/>
          <w:sz w:val="20"/>
          <w:szCs w:val="20"/>
        </w:rPr>
        <w:t>Камиловны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778FC">
        <w:rPr>
          <w:rFonts w:ascii="Times New Roman" w:hAnsi="Times New Roman"/>
          <w:sz w:val="20"/>
          <w:szCs w:val="20"/>
        </w:rPr>
        <w:t>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__________________________________________________________________________________________________ </w:t>
      </w:r>
    </w:p>
    <w:p w14:paraId="6065A48B" w14:textId="77777777"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</w:p>
    <w:p w14:paraId="3666651A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именуемый(ая) в дальнейшем "Заказчик", действующий(ая)в интересах несовершеннолетнего </w:t>
      </w:r>
    </w:p>
    <w:p w14:paraId="114172E9" w14:textId="77777777"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</w:t>
      </w:r>
      <w:r w:rsidRPr="00EC3547">
        <w:rPr>
          <w:rFonts w:ascii="Times New Roman" w:hAnsi="Times New Roman"/>
          <w:sz w:val="20"/>
          <w:szCs w:val="20"/>
        </w:rPr>
        <w:t>____</w:t>
      </w:r>
    </w:p>
    <w:p w14:paraId="16E20DAB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14:paraId="7933155C" w14:textId="77777777" w:rsidR="00D23495" w:rsidRPr="0062540E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14:paraId="37C76C20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</w:t>
      </w:r>
      <w:r w:rsidRPr="00A50FA5">
        <w:rPr>
          <w:rFonts w:ascii="Times New Roman" w:hAnsi="Times New Roman"/>
          <w:sz w:val="20"/>
          <w:szCs w:val="20"/>
        </w:rPr>
        <w:t>роживающего</w:t>
      </w:r>
      <w:r>
        <w:rPr>
          <w:rFonts w:ascii="Times New Roman" w:hAnsi="Times New Roman"/>
          <w:sz w:val="20"/>
          <w:szCs w:val="20"/>
        </w:rPr>
        <w:t xml:space="preserve"> по адресу: </w:t>
      </w:r>
    </w:p>
    <w:p w14:paraId="788BCB48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028A2F" w14:textId="77777777"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</w:t>
      </w:r>
      <w:r w:rsidRPr="00EC3547">
        <w:rPr>
          <w:rFonts w:ascii="Times New Roman" w:hAnsi="Times New Roman"/>
          <w:sz w:val="20"/>
          <w:szCs w:val="20"/>
        </w:rPr>
        <w:t>_____</w:t>
      </w:r>
    </w:p>
    <w:p w14:paraId="4A7BFED2" w14:textId="77777777"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14:paraId="11EB9EA6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именуемый(ая)в  дальнейшем "Воспитанник", совместно именуемые Стороны, заключили настоящий Договор о нижеследующем: </w:t>
      </w:r>
    </w:p>
    <w:p w14:paraId="17321069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14:paraId="76AC5845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</w:t>
      </w:r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 </w:t>
      </w:r>
    </w:p>
    <w:p w14:paraId="4CC33DE3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14:paraId="7929F9D0" w14:textId="7DA7536F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hAnsi="Times New Roman"/>
          <w:sz w:val="20"/>
          <w:szCs w:val="20"/>
        </w:rPr>
        <w:t xml:space="preserve">1.3. Наименование образовательной программы: </w:t>
      </w:r>
      <w:r>
        <w:rPr>
          <w:rFonts w:ascii="Times New Roman" w:hAnsi="Times New Roman"/>
          <w:sz w:val="20"/>
          <w:szCs w:val="20"/>
        </w:rPr>
        <w:t>о</w:t>
      </w:r>
      <w:r w:rsidRPr="000778FC">
        <w:rPr>
          <w:rFonts w:ascii="Times New Roman" w:hAnsi="Times New Roman"/>
          <w:sz w:val="20"/>
          <w:szCs w:val="20"/>
        </w:rPr>
        <w:t>сновная образовательная программа муниципального бюджетного дошкольного образовательного учреждения «</w:t>
      </w:r>
      <w:r w:rsidR="002D10A4">
        <w:rPr>
          <w:rFonts w:ascii="Times New Roman" w:hAnsi="Times New Roman"/>
          <w:sz w:val="20"/>
          <w:szCs w:val="20"/>
        </w:rPr>
        <w:t xml:space="preserve">Чуру-Барышевский </w:t>
      </w:r>
      <w:r w:rsidRPr="000778FC">
        <w:rPr>
          <w:rFonts w:ascii="Times New Roman" w:hAnsi="Times New Roman"/>
          <w:sz w:val="20"/>
          <w:szCs w:val="20"/>
        </w:rPr>
        <w:t xml:space="preserve"> детский сад</w:t>
      </w:r>
      <w:r w:rsidR="00EB19D3">
        <w:rPr>
          <w:rFonts w:ascii="Times New Roman" w:hAnsi="Times New Roman"/>
          <w:sz w:val="20"/>
          <w:szCs w:val="20"/>
        </w:rPr>
        <w:t xml:space="preserve"> «</w:t>
      </w:r>
      <w:r w:rsidR="002D10A4">
        <w:rPr>
          <w:rFonts w:ascii="Times New Roman" w:hAnsi="Times New Roman"/>
          <w:sz w:val="20"/>
          <w:szCs w:val="20"/>
        </w:rPr>
        <w:t>Алтын-Балык</w:t>
      </w:r>
      <w:r>
        <w:rPr>
          <w:rFonts w:ascii="Times New Roman" w:hAnsi="Times New Roman"/>
          <w:sz w:val="20"/>
          <w:szCs w:val="20"/>
        </w:rPr>
        <w:t xml:space="preserve">»  </w:t>
      </w:r>
      <w:r w:rsidRPr="000778FC">
        <w:rPr>
          <w:rFonts w:ascii="Times New Roman" w:hAnsi="Times New Roman"/>
          <w:sz w:val="20"/>
          <w:szCs w:val="20"/>
        </w:rPr>
        <w:t>Апастовского муниципального района Республики Татарстан».</w:t>
      </w:r>
    </w:p>
    <w:p w14:paraId="5A61A449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EB19D3"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14:paraId="6EE86AF2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</w:t>
      </w:r>
      <w:r>
        <w:rPr>
          <w:rFonts w:ascii="Times New Roman" w:hAnsi="Times New Roman"/>
          <w:sz w:val="20"/>
          <w:szCs w:val="20"/>
        </w:rPr>
        <w:t xml:space="preserve"> шестидневный сокращенный 9</w:t>
      </w:r>
      <w:r w:rsidRPr="000778FC">
        <w:rPr>
          <w:rFonts w:ascii="Times New Roman" w:hAnsi="Times New Roman"/>
          <w:sz w:val="20"/>
          <w:szCs w:val="20"/>
        </w:rPr>
        <w:t xml:space="preserve">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с 7</w:t>
      </w:r>
      <w:r>
        <w:rPr>
          <w:rFonts w:ascii="Times New Roman" w:hAnsi="Times New Roman"/>
          <w:sz w:val="20"/>
          <w:szCs w:val="20"/>
        </w:rPr>
        <w:t>.3</w:t>
      </w:r>
      <w:r w:rsidRPr="002606CC">
        <w:rPr>
          <w:rFonts w:ascii="Times New Roman" w:hAnsi="Times New Roman"/>
          <w:sz w:val="20"/>
          <w:szCs w:val="20"/>
        </w:rPr>
        <w:t>0 ч. до 1</w:t>
      </w:r>
      <w:r>
        <w:rPr>
          <w:rFonts w:ascii="Times New Roman" w:hAnsi="Times New Roman"/>
          <w:sz w:val="20"/>
          <w:szCs w:val="20"/>
        </w:rPr>
        <w:t>6.3</w:t>
      </w:r>
      <w:r w:rsidRPr="002606CC">
        <w:rPr>
          <w:rFonts w:ascii="Times New Roman" w:hAnsi="Times New Roman"/>
          <w:sz w:val="20"/>
          <w:szCs w:val="20"/>
        </w:rPr>
        <w:t>0 ч.</w:t>
      </w:r>
      <w:r w:rsidRPr="000778FC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2606CC">
        <w:rPr>
          <w:rFonts w:ascii="Times New Roman" w:hAnsi="Times New Roman"/>
          <w:sz w:val="20"/>
          <w:szCs w:val="20"/>
        </w:rPr>
        <w:t>выходные дни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14:paraId="655BAB5D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1.6. Воспитанник зачисляется в группу</w:t>
      </w:r>
      <w:r>
        <w:rPr>
          <w:rFonts w:ascii="Times New Roman" w:hAnsi="Times New Roman"/>
          <w:sz w:val="20"/>
          <w:szCs w:val="20"/>
        </w:rPr>
        <w:t xml:space="preserve"> ______________________общеразвивающей  направленности, на основании заявления от родителей (законных представителей), протокола комиссии по комплектованию. </w:t>
      </w:r>
    </w:p>
    <w:p w14:paraId="08CA0CE5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/>
          <w:sz w:val="20"/>
          <w:szCs w:val="20"/>
        </w:rPr>
      </w:pPr>
      <w:bookmarkStart w:id="2" w:name="Par86"/>
      <w:bookmarkEnd w:id="2"/>
    </w:p>
    <w:p w14:paraId="4A5D5534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II. Взаимодействие Сторон</w:t>
      </w:r>
    </w:p>
    <w:p w14:paraId="799A8594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14:paraId="380368DD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14:paraId="75DAC7EA" w14:textId="77777777"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14:paraId="65344FD8" w14:textId="77777777"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14:paraId="22E80AC8" w14:textId="77777777"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14:paraId="3AF2510E" w14:textId="77777777"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14:paraId="7D1C5AFA" w14:textId="77777777"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по родительской оплате согласно законодательству  (п.З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или более детей.</w:t>
      </w:r>
    </w:p>
    <w:p w14:paraId="43DB214E" w14:textId="77777777"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основании постановлений Исполнительного Комитета  Апастовского муниципального района Республики Татарстан.</w:t>
      </w:r>
    </w:p>
    <w:p w14:paraId="48998A2C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14:paraId="455695D9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14:paraId="25BF73D6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778FC">
        <w:rPr>
          <w:rFonts w:ascii="Times New Roman" w:hAnsi="Times New Roman"/>
          <w:sz w:val="20"/>
          <w:szCs w:val="20"/>
        </w:rPr>
        <w:t>.2.2. Получать от Исполнителя информацию:</w:t>
      </w:r>
    </w:p>
    <w:p w14:paraId="3CCB8F97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14:paraId="68506C32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705399EB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</w:t>
      </w:r>
      <w:r>
        <w:rPr>
          <w:rFonts w:ascii="Times New Roman" w:hAnsi="Times New Roman"/>
          <w:sz w:val="20"/>
          <w:szCs w:val="20"/>
        </w:rPr>
        <w:t>ментами (режим дня, расписание О</w:t>
      </w:r>
      <w:r w:rsidRPr="000778FC">
        <w:rPr>
          <w:rFonts w:ascii="Times New Roman" w:hAnsi="Times New Roman"/>
          <w:sz w:val="20"/>
          <w:szCs w:val="20"/>
        </w:rPr>
        <w:t xml:space="preserve">ОД, Правила </w:t>
      </w:r>
      <w:r w:rsidRPr="000778FC">
        <w:rPr>
          <w:rFonts w:ascii="Times New Roman" w:hAnsi="Times New Roman"/>
          <w:sz w:val="20"/>
          <w:szCs w:val="20"/>
        </w:rPr>
        <w:lastRenderedPageBreak/>
        <w:t>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5244D1D1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 xml:space="preserve">2-3 дней  </w:t>
      </w:r>
      <w:r>
        <w:rPr>
          <w:rFonts w:ascii="Times New Roman" w:hAnsi="Times New Roman"/>
          <w:sz w:val="20"/>
          <w:szCs w:val="20"/>
        </w:rPr>
        <w:t>по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 час</w:t>
      </w:r>
      <w:r>
        <w:rPr>
          <w:rFonts w:ascii="Times New Roman" w:eastAsia="Calibri" w:hAnsi="Times New Roman"/>
          <w:sz w:val="20"/>
          <w:szCs w:val="20"/>
          <w:u w:val="single"/>
        </w:rPr>
        <w:t>а в день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.</w:t>
      </w:r>
    </w:p>
    <w:p w14:paraId="35322C19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60D28782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14:paraId="07A56A8F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14:paraId="6FF5ABBD" w14:textId="77777777" w:rsidR="00D23495" w:rsidRPr="000778FC" w:rsidRDefault="00D23495" w:rsidP="00D23495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- 70 % (п.5 ст.65 ФЗ "Об образовании в Российской Федерации»).</w:t>
      </w:r>
    </w:p>
    <w:p w14:paraId="3ECA6FEA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2.2.9.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Апастовского муниципального района Республики Татарстан от 24.09.2013 года № 277 </w:t>
      </w:r>
    </w:p>
    <w:p w14:paraId="77344064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14:paraId="2A973B1C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06C3618A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14:paraId="10819FBC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7D9B667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:</w:t>
      </w:r>
    </w:p>
    <w:p w14:paraId="563775B8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14:paraId="28ABE7B1" w14:textId="77777777"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</w:t>
      </w:r>
      <w:r w:rsidRPr="009963DC">
        <w:rPr>
          <w:rFonts w:ascii="Times New Roman" w:hAnsi="Times New Roman"/>
          <w:sz w:val="16"/>
          <w:szCs w:val="16"/>
        </w:rPr>
        <w:t>(согласно сведений представленных родителями (законными представителями) воспитанника)</w:t>
      </w:r>
    </w:p>
    <w:p w14:paraId="65E42E97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</w:t>
      </w:r>
      <w:r>
        <w:rPr>
          <w:rFonts w:ascii="Times New Roman" w:hAnsi="Times New Roman"/>
          <w:sz w:val="20"/>
          <w:szCs w:val="20"/>
        </w:rPr>
        <w:t>:</w:t>
      </w:r>
    </w:p>
    <w:p w14:paraId="7DDC4705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14:paraId="069D87CD" w14:textId="77777777"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</w:t>
      </w:r>
      <w:r w:rsidRPr="009963DC">
        <w:rPr>
          <w:rFonts w:ascii="Times New Roman" w:hAnsi="Times New Roman"/>
          <w:sz w:val="16"/>
          <w:szCs w:val="16"/>
        </w:rPr>
        <w:t>(согласно сведений представленных родителями (законными представителями) воспитанника)</w:t>
      </w:r>
    </w:p>
    <w:p w14:paraId="646F760C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109B81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4F2A61FA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14:paraId="27FDA3EA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14:paraId="488617A8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2.3.9. Обеспечивать    Воспитанника    необходимым    сбалансированным </w:t>
      </w:r>
      <w:r>
        <w:rPr>
          <w:rFonts w:ascii="Times New Roman" w:hAnsi="Times New Roman"/>
          <w:sz w:val="20"/>
          <w:szCs w:val="20"/>
        </w:rPr>
        <w:t>4-ех</w:t>
      </w:r>
      <w:r w:rsidRPr="000778FC">
        <w:rPr>
          <w:rFonts w:ascii="Times New Roman" w:hAnsi="Times New Roman"/>
          <w:sz w:val="20"/>
          <w:szCs w:val="20"/>
        </w:rPr>
        <w:t xml:space="preserve"> разовым питанием: завтрак</w:t>
      </w:r>
      <w:r>
        <w:rPr>
          <w:rFonts w:ascii="Times New Roman" w:hAnsi="Times New Roman"/>
          <w:sz w:val="20"/>
          <w:szCs w:val="20"/>
        </w:rPr>
        <w:t>, второй завтрак, обед, полдник, согласно утвержденному 12-дневному меню, обеспечить соблюдения режима питания и его качество.</w:t>
      </w:r>
    </w:p>
    <w:p w14:paraId="5B466517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14:paraId="36A11420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2.3.11. </w:t>
      </w:r>
      <w:r w:rsidRPr="000778FC">
        <w:rPr>
          <w:rFonts w:ascii="Times New Roman" w:hAnsi="Times New Roman"/>
          <w:sz w:val="20"/>
          <w:szCs w:val="20"/>
        </w:rPr>
        <w:t xml:space="preserve">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7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14:paraId="5C8DD143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8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14:paraId="47A1D5AD" w14:textId="77777777"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(болезнь или отпуск). 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>2.3.14.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</w:t>
      </w:r>
      <w:r>
        <w:rPr>
          <w:rFonts w:ascii="Times New Roman" w:hAnsi="Times New Roman"/>
          <w:sz w:val="20"/>
          <w:szCs w:val="20"/>
        </w:rPr>
        <w:t>я</w:t>
      </w:r>
      <w:r w:rsidRPr="000778FC">
        <w:rPr>
          <w:rFonts w:ascii="Times New Roman" w:hAnsi="Times New Roman"/>
          <w:sz w:val="20"/>
          <w:szCs w:val="20"/>
        </w:rPr>
        <w:t xml:space="preserve"> ребенка базовую часть ро</w:t>
      </w:r>
      <w:r>
        <w:rPr>
          <w:rFonts w:ascii="Times New Roman" w:hAnsi="Times New Roman"/>
          <w:sz w:val="20"/>
          <w:szCs w:val="20"/>
        </w:rPr>
        <w:t>дительской платы (</w:t>
      </w:r>
      <w:r w:rsidRPr="000778FC">
        <w:rPr>
          <w:rFonts w:ascii="Times New Roman" w:hAnsi="Times New Roman"/>
          <w:sz w:val="20"/>
          <w:szCs w:val="20"/>
        </w:rPr>
        <w:t>плата за детский сад)</w:t>
      </w:r>
      <w:r>
        <w:rPr>
          <w:rFonts w:ascii="Times New Roman" w:hAnsi="Times New Roman"/>
          <w:sz w:val="20"/>
          <w:szCs w:val="20"/>
        </w:rPr>
        <w:t>.</w:t>
      </w:r>
    </w:p>
    <w:p w14:paraId="268F1BA0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14:paraId="5B23916E" w14:textId="77777777"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</w:rPr>
        <w:t>2.4.1.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14:paraId="7E8F0DA9" w14:textId="77777777"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14:paraId="510C1164" w14:textId="77777777" w:rsidR="00D23495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2.4.3.</w:t>
      </w:r>
      <w:r w:rsidRPr="000778FC">
        <w:rPr>
          <w:rFonts w:ascii="Times New Roman" w:hAnsi="Times New Roman"/>
          <w:sz w:val="20"/>
          <w:szCs w:val="20"/>
        </w:rPr>
        <w:t>При поступлении Воспитанника в образовательную организацию и в период действия настоящего Договора своевременно предоставлять Исполнителю</w:t>
      </w:r>
      <w:r w:rsidR="006538A1">
        <w:rPr>
          <w:rFonts w:ascii="Times New Roman" w:hAnsi="Times New Roman"/>
          <w:sz w:val="20"/>
          <w:szCs w:val="20"/>
        </w:rPr>
        <w:t xml:space="preserve"> все необходимые документы, предусмотренные Уставом образовательного учреждения. </w:t>
      </w:r>
    </w:p>
    <w:p w14:paraId="5704130D" w14:textId="77777777" w:rsidR="00D23495" w:rsidRPr="000778FC" w:rsidRDefault="00902C2C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2.4.3.1.</w:t>
      </w:r>
      <w:r w:rsidR="00D23495">
        <w:rPr>
          <w:rFonts w:ascii="Times New Roman" w:hAnsi="Times New Roman"/>
          <w:sz w:val="20"/>
          <w:szCs w:val="20"/>
        </w:rPr>
        <w:t xml:space="preserve"> </w:t>
      </w:r>
      <w:r w:rsidR="006538A1">
        <w:rPr>
          <w:rFonts w:ascii="Times New Roman" w:hAnsi="Times New Roman"/>
          <w:sz w:val="20"/>
          <w:szCs w:val="20"/>
        </w:rPr>
        <w:t>И</w:t>
      </w:r>
      <w:r w:rsidR="00D23495">
        <w:rPr>
          <w:rFonts w:ascii="Times New Roman" w:hAnsi="Times New Roman"/>
          <w:sz w:val="20"/>
          <w:szCs w:val="20"/>
        </w:rPr>
        <w:t xml:space="preserve">нформировать об </w:t>
      </w:r>
      <w:r w:rsidR="00D23495" w:rsidRPr="000778FC">
        <w:rPr>
          <w:rFonts w:ascii="Times New Roman" w:hAnsi="Times New Roman"/>
          <w:sz w:val="20"/>
          <w:szCs w:val="20"/>
        </w:rPr>
        <w:t>индивидуальны</w:t>
      </w:r>
      <w:r w:rsidR="00D23495">
        <w:rPr>
          <w:rFonts w:ascii="Times New Roman" w:hAnsi="Times New Roman"/>
          <w:sz w:val="20"/>
          <w:szCs w:val="20"/>
        </w:rPr>
        <w:t>х</w:t>
      </w:r>
      <w:r w:rsidR="00D23495" w:rsidRPr="000778FC">
        <w:rPr>
          <w:rFonts w:ascii="Times New Roman" w:hAnsi="Times New Roman"/>
          <w:sz w:val="20"/>
          <w:szCs w:val="20"/>
        </w:rPr>
        <w:t xml:space="preserve"> </w:t>
      </w:r>
      <w:r w:rsidR="00D23495">
        <w:rPr>
          <w:rFonts w:ascii="Times New Roman" w:hAnsi="Times New Roman"/>
          <w:sz w:val="20"/>
          <w:szCs w:val="20"/>
        </w:rPr>
        <w:t>особенностях</w:t>
      </w:r>
      <w:r w:rsidR="00D23495" w:rsidRPr="000778FC">
        <w:rPr>
          <w:rFonts w:ascii="Times New Roman" w:hAnsi="Times New Roman"/>
          <w:sz w:val="20"/>
          <w:szCs w:val="20"/>
        </w:rPr>
        <w:t xml:space="preserve"> Воспитанника, связанны</w:t>
      </w:r>
      <w:r w:rsidR="00D23495">
        <w:rPr>
          <w:rFonts w:ascii="Times New Roman" w:hAnsi="Times New Roman"/>
          <w:sz w:val="20"/>
          <w:szCs w:val="20"/>
        </w:rPr>
        <w:t>х</w:t>
      </w:r>
      <w:r w:rsidR="00D23495" w:rsidRPr="000778FC">
        <w:rPr>
          <w:rFonts w:ascii="Times New Roman" w:hAnsi="Times New Roman"/>
          <w:sz w:val="20"/>
          <w:szCs w:val="20"/>
        </w:rPr>
        <w:t xml:space="preserve">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 w:rsidR="00D23495">
        <w:rPr>
          <w:rFonts w:ascii="Times New Roman" w:hAnsi="Times New Roman"/>
          <w:sz w:val="20"/>
          <w:szCs w:val="20"/>
        </w:rPr>
        <w:t>.</w:t>
      </w:r>
    </w:p>
    <w:p w14:paraId="525BBEE0" w14:textId="77777777"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14:paraId="24B67975" w14:textId="77777777" w:rsidR="00D23495" w:rsidRPr="00C670DA" w:rsidRDefault="00D23495" w:rsidP="00D23495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телю и забирать его также</w:t>
      </w:r>
      <w:r>
        <w:rPr>
          <w:rFonts w:ascii="Times New Roman" w:hAnsi="Times New Roman" w:cs="Times New Roman"/>
          <w:sz w:val="20"/>
          <w:szCs w:val="20"/>
        </w:rPr>
        <w:t xml:space="preserve"> у 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Не д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елегировать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исключительных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.                                                                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 xml:space="preserve">  2.4.6.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Соблюдать чистоту и порядок в детском саду (при входе надевать бахилы или снимать обувь, не мусорить).</w:t>
      </w:r>
    </w:p>
    <w:p w14:paraId="075E4E6E" w14:textId="77777777"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2.4.7.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Не нарушать основные режимные моменты детского сада и соблюдать их вне детского сада (сон, прогулка, питание, занятия).</w:t>
      </w:r>
    </w:p>
    <w:p w14:paraId="47F38C08" w14:textId="77777777"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</w:t>
      </w:r>
      <w:r w:rsidRPr="00F47D7A">
        <w:rPr>
          <w:rFonts w:ascii="Times New Roman" w:hAnsi="Times New Roman"/>
          <w:sz w:val="20"/>
          <w:szCs w:val="20"/>
        </w:rPr>
        <w:t>.8.</w:t>
      </w:r>
      <w:r>
        <w:rPr>
          <w:rFonts w:ascii="Times New Roman" w:hAnsi="Times New Roman"/>
          <w:sz w:val="20"/>
          <w:szCs w:val="20"/>
        </w:rPr>
        <w:t xml:space="preserve"> Информировать Исполнителя о предстоящем отсутствии Воспитанника в образовательной организации или его болезни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14:paraId="654FDFFA" w14:textId="77777777"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При отсутствии Воспитанника в детском саду после перенесенного заболевания предоставить медицинское заключение (медицинская справка) от участкового врача-педиатра (Санитарное правила СП 2.4.3648-20 «Санитарно-эпидемиологические требования к организациям воспитания  и обучения, отдыха и оздоровления детей и молодежи» утвержденные постановлением Главного государственного санитарного врача России от 28 сентября 2020 г. № 28, раздел 2.п.9.4.). </w:t>
      </w:r>
    </w:p>
    <w:p w14:paraId="44506831" w14:textId="77777777"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2.4.10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14:paraId="5BB9E8A1" w14:textId="77777777"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</w:t>
      </w:r>
      <w:r w:rsidRPr="000778FC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061E579C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before="120" w:after="12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0778FC">
        <w:rPr>
          <w:rFonts w:ascii="Times New Roman" w:hAnsi="Times New Roman"/>
          <w:b/>
          <w:sz w:val="20"/>
          <w:szCs w:val="20"/>
        </w:rPr>
        <w:t>. Размер, сроки и порядок оплаты за присмотр и уход за Воспитанником</w:t>
      </w:r>
    </w:p>
    <w:p w14:paraId="5513BD75" w14:textId="77489A26" w:rsidR="00D23495" w:rsidRP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3" w:name="Par144"/>
      <w:bookmarkEnd w:id="3"/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3.1. Стоимость  услуг Исполнителя по присмотру и уходу за Воспитанником (далее - родительска</w:t>
      </w:r>
      <w:r>
        <w:rPr>
          <w:rFonts w:ascii="Times New Roman" w:hAnsi="Times New Roman"/>
          <w:sz w:val="20"/>
          <w:szCs w:val="20"/>
        </w:rPr>
        <w:t xml:space="preserve">я плата) составляет  от 1,5 до 3 лет- </w:t>
      </w:r>
      <w:r w:rsidR="00B77475">
        <w:rPr>
          <w:rFonts w:ascii="Times New Roman" w:hAnsi="Times New Roman"/>
          <w:sz w:val="20"/>
          <w:szCs w:val="20"/>
        </w:rPr>
        <w:t xml:space="preserve">            </w:t>
      </w:r>
      <w:r>
        <w:rPr>
          <w:rFonts w:ascii="Times New Roman" w:hAnsi="Times New Roman"/>
          <w:sz w:val="20"/>
          <w:szCs w:val="20"/>
        </w:rPr>
        <w:t xml:space="preserve"> руб.00 коп,</w:t>
      </w:r>
      <w:r w:rsidRPr="000778FC">
        <w:rPr>
          <w:rFonts w:ascii="Times New Roman" w:hAnsi="Times New Roman"/>
          <w:sz w:val="20"/>
          <w:szCs w:val="20"/>
        </w:rPr>
        <w:t xml:space="preserve"> руб.,  в т</w:t>
      </w:r>
      <w:r>
        <w:rPr>
          <w:rFonts w:ascii="Times New Roman" w:hAnsi="Times New Roman"/>
          <w:sz w:val="20"/>
          <w:szCs w:val="20"/>
        </w:rPr>
        <w:t xml:space="preserve">.ч. абонентская плата  </w:t>
      </w:r>
      <w:r w:rsidR="00B77475">
        <w:rPr>
          <w:rFonts w:ascii="Times New Roman" w:hAnsi="Times New Roman"/>
          <w:sz w:val="20"/>
          <w:szCs w:val="20"/>
        </w:rPr>
        <w:t xml:space="preserve">  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руб.</w:t>
      </w:r>
      <w:r>
        <w:rPr>
          <w:rFonts w:ascii="Times New Roman" w:hAnsi="Times New Roman"/>
          <w:sz w:val="20"/>
          <w:szCs w:val="20"/>
        </w:rPr>
        <w:t>00 коп.</w:t>
      </w:r>
      <w:r w:rsidRPr="000778FC">
        <w:rPr>
          <w:rFonts w:ascii="Times New Roman" w:hAnsi="Times New Roman"/>
          <w:sz w:val="20"/>
          <w:szCs w:val="20"/>
        </w:rPr>
        <w:t xml:space="preserve">, стоимость продуктов питания </w:t>
      </w:r>
      <w:r w:rsidR="00B77475">
        <w:rPr>
          <w:rFonts w:ascii="Times New Roman" w:hAnsi="Times New Roman"/>
          <w:sz w:val="20"/>
          <w:szCs w:val="20"/>
        </w:rPr>
        <w:t xml:space="preserve">            </w:t>
      </w:r>
      <w:r w:rsidRPr="000778FC">
        <w:rPr>
          <w:rFonts w:ascii="Times New Roman" w:hAnsi="Times New Roman"/>
          <w:sz w:val="20"/>
          <w:szCs w:val="20"/>
        </w:rPr>
        <w:t xml:space="preserve"> руб. </w:t>
      </w:r>
      <w:r>
        <w:rPr>
          <w:rFonts w:ascii="Times New Roman" w:hAnsi="Times New Roman"/>
          <w:sz w:val="20"/>
          <w:szCs w:val="20"/>
        </w:rPr>
        <w:t xml:space="preserve">00коп. От 3 до 7 лет </w:t>
      </w:r>
      <w:r w:rsidR="00B77475">
        <w:rPr>
          <w:rFonts w:ascii="Times New Roman" w:hAnsi="Times New Roman"/>
          <w:sz w:val="20"/>
          <w:szCs w:val="20"/>
        </w:rPr>
        <w:t xml:space="preserve">         </w:t>
      </w:r>
      <w:r>
        <w:rPr>
          <w:rFonts w:ascii="Times New Roman" w:hAnsi="Times New Roman"/>
          <w:sz w:val="20"/>
          <w:szCs w:val="20"/>
        </w:rPr>
        <w:t xml:space="preserve"> руб.00 коп., в том числе абонентская плата </w:t>
      </w:r>
      <w:r w:rsidR="00B77475">
        <w:rPr>
          <w:rFonts w:ascii="Times New Roman" w:hAnsi="Times New Roman"/>
          <w:sz w:val="20"/>
          <w:szCs w:val="20"/>
        </w:rPr>
        <w:t xml:space="preserve">        </w:t>
      </w:r>
      <w:r>
        <w:rPr>
          <w:rFonts w:ascii="Times New Roman" w:hAnsi="Times New Roman"/>
          <w:sz w:val="20"/>
          <w:szCs w:val="20"/>
        </w:rPr>
        <w:t xml:space="preserve"> р.00 коп. ; стоимость продуктов питания  </w:t>
      </w:r>
      <w:r w:rsidR="002D10A4">
        <w:rPr>
          <w:rFonts w:ascii="Times New Roman" w:hAnsi="Times New Roman"/>
          <w:sz w:val="20"/>
          <w:szCs w:val="20"/>
        </w:rPr>
        <w:t xml:space="preserve">            </w:t>
      </w:r>
      <w:r>
        <w:rPr>
          <w:rFonts w:ascii="Times New Roman" w:hAnsi="Times New Roman"/>
          <w:sz w:val="20"/>
          <w:szCs w:val="20"/>
        </w:rPr>
        <w:t xml:space="preserve">  руб.00коп. </w:t>
      </w:r>
    </w:p>
    <w:p w14:paraId="71581DC6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 xml:space="preserve">  </w:t>
      </w:r>
      <w:r w:rsidRPr="000778FC">
        <w:rPr>
          <w:rFonts w:ascii="Times New Roman" w:hAnsi="Times New Roman"/>
          <w:sz w:val="20"/>
          <w:szCs w:val="20"/>
        </w:rPr>
        <w:t>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r w:rsidRPr="000778FC"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r w:rsidRPr="000778FC"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14:paraId="5C7B20D3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14:paraId="7AA72E11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14:paraId="7A9F4632" w14:textId="77777777" w:rsidR="00D23495" w:rsidRPr="000778FC" w:rsidRDefault="00D23495" w:rsidP="00D23495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3.3. Заказчик ежемесячно, вносит родительскую плату за присмотр и уход за Воспитанником, указанную в пункте 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            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14:paraId="4B54EE77" w14:textId="77777777" w:rsidR="00D23495" w:rsidRPr="00E101D5" w:rsidRDefault="00D23495" w:rsidP="00D23495">
      <w:pPr>
        <w:pStyle w:val="a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Апастовского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4" w:name="Par165"/>
      <w:bookmarkEnd w:id="4"/>
    </w:p>
    <w:p w14:paraId="144D2047" w14:textId="77777777" w:rsidR="00D23495" w:rsidRPr="000778FC" w:rsidRDefault="00D23495" w:rsidP="00D23495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before="120"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IV</w:t>
      </w:r>
      <w:r w:rsidRPr="000778FC">
        <w:rPr>
          <w:rFonts w:ascii="Times New Roman" w:hAnsi="Times New Roman"/>
          <w:b/>
          <w:sz w:val="20"/>
          <w:szCs w:val="20"/>
        </w:rPr>
        <w:t>. Ответственность за неисполнение или ненадлежащее</w:t>
      </w:r>
    </w:p>
    <w:p w14:paraId="6DDBFD7C" w14:textId="77777777" w:rsidR="00D23495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исполнение обязательств по договору, порядок разрешения споров</w:t>
      </w:r>
    </w:p>
    <w:p w14:paraId="2B987901" w14:textId="77777777"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1366F80D" w14:textId="77777777"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14:paraId="7046D8A5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bookmarkStart w:id="5" w:name="Par213"/>
      <w:bookmarkEnd w:id="5"/>
      <w:r>
        <w:rPr>
          <w:rFonts w:ascii="Times New Roman" w:hAnsi="Times New Roman"/>
          <w:b/>
          <w:sz w:val="20"/>
          <w:szCs w:val="20"/>
        </w:rPr>
        <w:t xml:space="preserve">                                            </w:t>
      </w:r>
    </w:p>
    <w:p w14:paraId="68F22E8C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AA7B67">
        <w:rPr>
          <w:rFonts w:ascii="Times New Roman" w:hAnsi="Times New Roman"/>
          <w:b/>
          <w:sz w:val="20"/>
          <w:szCs w:val="20"/>
        </w:rPr>
        <w:t xml:space="preserve">                                                 </w:t>
      </w:r>
      <w:r>
        <w:rPr>
          <w:rFonts w:ascii="Times New Roman" w:hAnsi="Times New Roman"/>
          <w:b/>
          <w:sz w:val="20"/>
          <w:szCs w:val="20"/>
          <w:lang w:val="en-US"/>
        </w:rPr>
        <w:t>V</w:t>
      </w:r>
      <w:r w:rsidRPr="000778FC">
        <w:rPr>
          <w:rFonts w:ascii="Times New Roman" w:hAnsi="Times New Roman"/>
          <w:b/>
          <w:sz w:val="20"/>
          <w:szCs w:val="20"/>
        </w:rPr>
        <w:t>. Основания изменения и расторжения договора</w:t>
      </w:r>
    </w:p>
    <w:p w14:paraId="2DF08D66" w14:textId="77777777" w:rsidR="00D23495" w:rsidRPr="00E101D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14:paraId="006D420C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14:paraId="7A8B7E7A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5.2. Все изменения и дополнения к настоящему Договору должны быть совершены в письменной форме и </w:t>
      </w:r>
      <w:r w:rsidRPr="000778FC">
        <w:rPr>
          <w:rFonts w:ascii="Times New Roman" w:hAnsi="Times New Roman"/>
          <w:sz w:val="20"/>
          <w:szCs w:val="20"/>
        </w:rPr>
        <w:lastRenderedPageBreak/>
        <w:t>подписаны уполномоченными представителями Сторон.</w:t>
      </w:r>
    </w:p>
    <w:p w14:paraId="54801065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5001E4A8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6" w:name="Par219"/>
      <w:bookmarkEnd w:id="6"/>
      <w:r>
        <w:rPr>
          <w:rFonts w:ascii="Times New Roman" w:hAnsi="Times New Roman"/>
          <w:b/>
          <w:sz w:val="20"/>
          <w:szCs w:val="20"/>
          <w:lang w:val="en-US"/>
        </w:rPr>
        <w:t>VI</w:t>
      </w:r>
      <w:r w:rsidRPr="000778FC">
        <w:rPr>
          <w:rFonts w:ascii="Times New Roman" w:hAnsi="Times New Roman"/>
          <w:b/>
          <w:sz w:val="20"/>
          <w:szCs w:val="20"/>
        </w:rPr>
        <w:t>. Заключительные положения</w:t>
      </w:r>
    </w:p>
    <w:p w14:paraId="73ADE56F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</w:p>
    <w:p w14:paraId="7147BC72" w14:textId="77777777" w:rsidR="00D23495" w:rsidRPr="00AA7B6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родителей(законных представителей).</w:t>
      </w:r>
    </w:p>
    <w:p w14:paraId="68155B9F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14:paraId="1668C67E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4C93A08C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682ED5B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Pr="00AA7B67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7D8955F" w14:textId="77777777"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4AE74B22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263A274D" w14:textId="77777777" w:rsidR="00D23495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14:paraId="2002878C" w14:textId="77777777" w:rsidR="00D23495" w:rsidRPr="006C53B7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  <w:lang w:val="en-US"/>
        </w:rPr>
        <w:t>VII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14:paraId="1C16BFC8" w14:textId="77777777"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1"/>
        <w:gridCol w:w="6316"/>
      </w:tblGrid>
      <w:tr w:rsidR="00D23495" w:rsidRPr="00932540" w14:paraId="53BBBD18" w14:textId="77777777" w:rsidTr="0075571C">
        <w:trPr>
          <w:trHeight w:val="4692"/>
        </w:trPr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C81ECB" w14:textId="77777777" w:rsidR="00D23495" w:rsidRPr="002874A7" w:rsidRDefault="00D23495" w:rsidP="007557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14:paraId="2B5221FF" w14:textId="77777777"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                                                                         </w:t>
            </w:r>
          </w:p>
          <w:p w14:paraId="08EEFBB9" w14:textId="34472641" w:rsidR="00D23495" w:rsidRDefault="00902C2C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</w:t>
            </w:r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униципальное бюджетное дошкольное образовательное учреждение </w:t>
            </w:r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Чуру-Барышевский </w:t>
            </w:r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детский сад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«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Алтын-Балык</w:t>
            </w:r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»</w:t>
            </w:r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Апастовского муниципального района </w:t>
            </w:r>
          </w:p>
          <w:p w14:paraId="533B91A4" w14:textId="77777777"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Республики Татарстан</w:t>
            </w:r>
          </w:p>
          <w:p w14:paraId="2F4F2B94" w14:textId="57D2CCF5"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4223</w:t>
            </w:r>
            <w:r w:rsidR="00902C2C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5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атарстан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Апастовский район, </w:t>
            </w:r>
            <w:r w:rsidR="00902C2C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с.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Чуру-Барышево</w:t>
            </w:r>
            <w:r w:rsidR="00902C2C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,ул.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Гагарина</w:t>
            </w:r>
            <w:r w:rsidR="00902C2C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,д.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                                            </w:t>
            </w:r>
          </w:p>
          <w:p w14:paraId="0B478EEE" w14:textId="49512658" w:rsidR="00D23495" w:rsidRPr="00AA7B6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9—8-23</w:t>
            </w:r>
          </w:p>
          <w:p w14:paraId="534302D9" w14:textId="77777777" w:rsidR="00D23495" w:rsidRPr="00AA7B6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Е-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:</w:t>
            </w:r>
            <w:r w:rsidRPr="00AA7B6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14:paraId="4CD1161F" w14:textId="0B98B302"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ИНН/КПП </w:t>
            </w:r>
            <w:r w:rsidRPr="00280AD8">
              <w:rPr>
                <w:rFonts w:ascii="Times New Roman" w:hAnsi="Times New Roman"/>
                <w:sz w:val="20"/>
                <w:szCs w:val="20"/>
              </w:rPr>
              <w:t>160800</w:t>
            </w:r>
            <w:r w:rsidR="002D10A4">
              <w:rPr>
                <w:rFonts w:ascii="Times New Roman" w:hAnsi="Times New Roman"/>
                <w:sz w:val="20"/>
                <w:szCs w:val="20"/>
              </w:rPr>
              <w:t>5477</w:t>
            </w:r>
            <w:r w:rsidRPr="00280AD8">
              <w:rPr>
                <w:rFonts w:ascii="Times New Roman" w:hAnsi="Times New Roman"/>
                <w:sz w:val="20"/>
                <w:szCs w:val="20"/>
              </w:rPr>
              <w:t xml:space="preserve">/160801001  </w:t>
            </w:r>
          </w:p>
          <w:p w14:paraId="0C4A948F" w14:textId="12C7857B"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10216059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55062</w:t>
            </w:r>
          </w:p>
          <w:p w14:paraId="2431D7A4" w14:textId="0F2DD3C6" w:rsidR="00D23495" w:rsidRPr="00526B34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р/с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03234643926100001100                    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Л/с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ЛБГ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080760</w:t>
            </w:r>
            <w:r w:rsidRPr="00AA7B67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  <w:r w:rsidR="002D10A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9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  <w:r w:rsidR="002D10A4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Чурбарс</w:t>
            </w:r>
          </w:p>
          <w:p w14:paraId="272A7011" w14:textId="77777777"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(счет получателя) </w:t>
            </w:r>
          </w:p>
          <w:p w14:paraId="221A0C93" w14:textId="77777777"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ОТДЕЛЕНИЕ–НБ  РЕСПУБЛИКА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ТАТАРСТАН БАНКА РОССИИ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//УФК по Республике Татарстан г.Казань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 (наимен.банка)</w:t>
            </w:r>
          </w:p>
          <w:p w14:paraId="5C61396B" w14:textId="77777777"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к/с : 40102810445370000079 </w:t>
            </w:r>
          </w:p>
          <w:p w14:paraId="18E4ABCB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БИК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019205400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9F5022" w14:textId="77777777" w:rsidR="00D23495" w:rsidRPr="002874A7" w:rsidRDefault="00D23495" w:rsidP="007557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14:paraId="55D1E378" w14:textId="77777777"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14:paraId="7010587E" w14:textId="77777777"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14:paraId="3E1FDB2D" w14:textId="77777777"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14:paraId="67281B7F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14:paraId="08B3C24A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</w:t>
            </w:r>
          </w:p>
          <w:p w14:paraId="73313A9D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</w:p>
          <w:p w14:paraId="42A29FE8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</w:t>
            </w:r>
          </w:p>
          <w:p w14:paraId="73DD5F52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14:paraId="0E9EB70A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14:paraId="79E0C3FC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14:paraId="3ECB9415" w14:textId="77777777"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выдачи__________________________________________________</w:t>
            </w:r>
          </w:p>
          <w:p w14:paraId="22FCB515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  <w:tr w:rsidR="00D23495" w:rsidRPr="00932540" w14:paraId="55B3A4D2" w14:textId="77777777" w:rsidTr="0075571C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523315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7EA603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D23495" w:rsidRPr="00932540" w14:paraId="14979E07" w14:textId="77777777" w:rsidTr="0075571C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C6DD0F" w14:textId="1E166979" w:rsidR="00D23495" w:rsidRPr="00D1198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</w:t>
            </w:r>
            <w:r w:rsidR="002D10A4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Л.К.Низамиева</w:t>
            </w:r>
          </w:p>
          <w:p w14:paraId="531B814F" w14:textId="77777777"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3C8D03" w14:textId="77777777"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  <w:p w14:paraId="6AFA99B5" w14:textId="77777777"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«______» _____________ 20_______г.</w:t>
            </w:r>
          </w:p>
          <w:p w14:paraId="2AE7AAFE" w14:textId="77777777" w:rsidR="00D23495" w:rsidRPr="006C53B7" w:rsidRDefault="006538A1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</w:rPr>
              <w:t>Телефон:</w:t>
            </w:r>
          </w:p>
        </w:tc>
      </w:tr>
    </w:tbl>
    <w:p w14:paraId="17963E86" w14:textId="77777777"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14:paraId="79E95532" w14:textId="77777777"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14:paraId="07765A0D" w14:textId="6A5B9D6A"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</w:rPr>
        <w:t xml:space="preserve">  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r w:rsidR="00532486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Чуру-Барышевский </w:t>
      </w:r>
      <w:r w:rsidR="00772142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детский сад</w:t>
      </w:r>
      <w:r w:rsidR="00772142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«</w:t>
      </w:r>
      <w:r w:rsidR="00532486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Алтын-Балык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»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Апастовского муниципального района Р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еспублики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атарстан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ознакомлен.</w:t>
      </w:r>
    </w:p>
    <w:p w14:paraId="62695400" w14:textId="77777777"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</w:pP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14:paraId="7DC87570" w14:textId="77777777"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14:paraId="0E4E4A0B" w14:textId="77777777"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 __г.  Родитель______________  (_____________________)</w:t>
      </w:r>
    </w:p>
    <w:p w14:paraId="6C7B4150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14:paraId="4F85988A" w14:textId="77777777"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14:paraId="5339D759" w14:textId="77777777"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14:paraId="6D075CC7" w14:textId="77777777"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14:paraId="4E7F2A44" w14:textId="77777777"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__г.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Родитель______________  (_____________________)</w:t>
      </w:r>
    </w:p>
    <w:p w14:paraId="7F8542CC" w14:textId="77777777"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lastRenderedPageBreak/>
        <w:t> </w:t>
      </w:r>
    </w:p>
    <w:p w14:paraId="366092FB" w14:textId="77777777"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14:paraId="31F37F3A" w14:textId="77777777" w:rsidR="00991B37" w:rsidRDefault="00991B37"/>
    <w:sectPr w:rsidR="00991B37" w:rsidSect="00D23495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6CDE"/>
    <w:rsid w:val="002D10A4"/>
    <w:rsid w:val="00532486"/>
    <w:rsid w:val="006538A1"/>
    <w:rsid w:val="00772142"/>
    <w:rsid w:val="00902C2C"/>
    <w:rsid w:val="00991B37"/>
    <w:rsid w:val="00A16CDE"/>
    <w:rsid w:val="00B77475"/>
    <w:rsid w:val="00D23495"/>
    <w:rsid w:val="00EB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65B35"/>
  <w15:docId w15:val="{6EE1868C-802A-4DA3-9738-4F27F803F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4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23495"/>
    <w:rPr>
      <w:color w:val="0000FF"/>
      <w:u w:val="single"/>
    </w:rPr>
  </w:style>
  <w:style w:type="paragraph" w:styleId="a4">
    <w:name w:val="No Spacing"/>
    <w:uiPriority w:val="1"/>
    <w:qFormat/>
    <w:rsid w:val="00D2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3495"/>
  </w:style>
  <w:style w:type="paragraph" w:styleId="a5">
    <w:name w:val="Balloon Text"/>
    <w:basedOn w:val="a"/>
    <w:link w:val="a6"/>
    <w:uiPriority w:val="99"/>
    <w:semiHidden/>
    <w:unhideWhenUsed/>
    <w:rsid w:val="007721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214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652C0EE32107739224FDCYBBBH" TargetMode="External"/><Relationship Id="rId3" Type="http://schemas.openxmlformats.org/officeDocument/2006/relationships/webSettings" Target="webSetting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theme" Target="theme/theme1.xml"/><Relationship Id="rId4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2927</Words>
  <Characters>16690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10</cp:revision>
  <cp:lastPrinted>2022-09-13T18:02:00Z</cp:lastPrinted>
  <dcterms:created xsi:type="dcterms:W3CDTF">2022-03-29T13:03:00Z</dcterms:created>
  <dcterms:modified xsi:type="dcterms:W3CDTF">2023-01-12T06:29:00Z</dcterms:modified>
</cp:coreProperties>
</file>